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181E" w14:textId="77777777" w:rsidR="00B60E66" w:rsidRDefault="00F431F6" w:rsidP="00B60E6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rPr>
        <w:t>Mythology</w:t>
      </w:r>
    </w:p>
    <w:p w14:paraId="62EC4A99" w14:textId="2E1E95D7" w:rsidR="00F431F6" w:rsidRPr="00F431F6" w:rsidRDefault="00F431F6" w:rsidP="00B60E6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rPr>
        <w:t>Mr. Coll – Room 114</w:t>
      </w:r>
    </w:p>
    <w:p w14:paraId="1DF6BEE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rPr>
        <w:t>Course Expectations (2022)</w:t>
      </w:r>
    </w:p>
    <w:p w14:paraId="1E0760CB"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Description</w:t>
      </w:r>
      <w:r w:rsidRPr="00F431F6">
        <w:rPr>
          <w:rFonts w:ascii="Times New Roman" w:eastAsia="Times New Roman" w:hAnsi="Times New Roman" w:cs="Times New Roman"/>
          <w:b/>
          <w:bCs/>
          <w:color w:val="000000"/>
        </w:rPr>
        <w:t>:</w:t>
      </w:r>
    </w:p>
    <w:p w14:paraId="1C19054B"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Edith Hamilton’s </w:t>
      </w:r>
      <w:r w:rsidRPr="00F431F6">
        <w:rPr>
          <w:rFonts w:ascii="Times New Roman" w:eastAsia="Times New Roman" w:hAnsi="Times New Roman" w:cs="Times New Roman"/>
          <w:i/>
          <w:iCs/>
          <w:color w:val="000000"/>
        </w:rPr>
        <w:t>Mythology</w:t>
      </w:r>
      <w:r w:rsidRPr="00F431F6">
        <w:rPr>
          <w:rFonts w:ascii="Times New Roman" w:eastAsia="Times New Roman" w:hAnsi="Times New Roman" w:cs="Times New Roman"/>
          <w:color w:val="000000"/>
        </w:rPr>
        <w:t xml:space="preserve"> and the textbook </w:t>
      </w:r>
      <w:r w:rsidRPr="00F431F6">
        <w:rPr>
          <w:rFonts w:ascii="Times New Roman" w:eastAsia="Times New Roman" w:hAnsi="Times New Roman" w:cs="Times New Roman"/>
          <w:i/>
          <w:iCs/>
          <w:color w:val="000000"/>
        </w:rPr>
        <w:t xml:space="preserve">Classical Mythology </w:t>
      </w:r>
      <w:r w:rsidRPr="00F431F6">
        <w:rPr>
          <w:rFonts w:ascii="Times New Roman" w:eastAsia="Times New Roman" w:hAnsi="Times New Roman" w:cs="Times New Roman"/>
          <w:color w:val="000000"/>
        </w:rPr>
        <w:t xml:space="preserve">will be used to read and analyze the Greek and Roman myths about creation, nature, love, and heroism.  Homer’s epic, </w:t>
      </w:r>
      <w:r w:rsidRPr="00F431F6">
        <w:rPr>
          <w:rFonts w:ascii="Times New Roman" w:eastAsia="Times New Roman" w:hAnsi="Times New Roman" w:cs="Times New Roman"/>
          <w:i/>
          <w:iCs/>
          <w:color w:val="000000"/>
        </w:rPr>
        <w:t>The Iliad</w:t>
      </w:r>
      <w:r w:rsidRPr="00F431F6">
        <w:rPr>
          <w:rFonts w:ascii="Times New Roman" w:eastAsia="Times New Roman" w:hAnsi="Times New Roman" w:cs="Times New Roman"/>
          <w:color w:val="000000"/>
        </w:rPr>
        <w:t>, will challenge the best readers with its detail.  Some of the plays of Aeschylus and Euripides will provide a thorough look at classic Greek Tragedy.  The study of these classics will acquaint the student with some of the most famous stories of all time. By studying these myths of Greek and Roman gods and their relationship with men, students not only see the beginnings of drama but man’s attempt to explain his universe and his relationship to it. </w:t>
      </w:r>
    </w:p>
    <w:p w14:paraId="06ECD4E8"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Semester Goals</w:t>
      </w:r>
      <w:r w:rsidRPr="00F431F6">
        <w:rPr>
          <w:rFonts w:ascii="Times New Roman" w:eastAsia="Times New Roman" w:hAnsi="Times New Roman" w:cs="Times New Roman"/>
          <w:color w:val="000000"/>
        </w:rPr>
        <w:t>:</w:t>
      </w:r>
    </w:p>
    <w:p w14:paraId="46B086C5" w14:textId="77777777" w:rsidR="00F431F6" w:rsidRPr="00F431F6" w:rsidRDefault="00F431F6" w:rsidP="00F431F6">
      <w:pPr>
        <w:numPr>
          <w:ilvl w:val="0"/>
          <w:numId w:val="1"/>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Gain a better understanding of myths and the influence they have on the western literary tradition</w:t>
      </w:r>
    </w:p>
    <w:p w14:paraId="7D2F2022" w14:textId="77777777" w:rsidR="00F431F6" w:rsidRPr="00F431F6" w:rsidRDefault="00F431F6" w:rsidP="00F431F6">
      <w:pPr>
        <w:numPr>
          <w:ilvl w:val="0"/>
          <w:numId w:val="1"/>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Build vocabulary and reading skills</w:t>
      </w:r>
    </w:p>
    <w:p w14:paraId="13F0C020" w14:textId="77777777" w:rsidR="00F431F6" w:rsidRPr="00F431F6" w:rsidRDefault="00F431F6" w:rsidP="00F431F6">
      <w:pPr>
        <w:numPr>
          <w:ilvl w:val="0"/>
          <w:numId w:val="1"/>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Improve writing skills</w:t>
      </w:r>
    </w:p>
    <w:p w14:paraId="16074433" w14:textId="77777777" w:rsidR="00F431F6" w:rsidRPr="00F431F6" w:rsidRDefault="00F431F6" w:rsidP="00F431F6">
      <w:pPr>
        <w:numPr>
          <w:ilvl w:val="0"/>
          <w:numId w:val="1"/>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Learn about the human experience</w:t>
      </w:r>
    </w:p>
    <w:p w14:paraId="2FD01153"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Units of Study</w:t>
      </w:r>
      <w:r w:rsidRPr="00F431F6">
        <w:rPr>
          <w:rFonts w:ascii="Times New Roman" w:eastAsia="Times New Roman" w:hAnsi="Times New Roman" w:cs="Times New Roman"/>
          <w:color w:val="000000"/>
        </w:rPr>
        <w:t>:</w:t>
      </w:r>
    </w:p>
    <w:p w14:paraId="5C356ADA"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Origins Of Myth &amp; Classical Mythology</w:t>
      </w:r>
    </w:p>
    <w:p w14:paraId="085114E6"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Myths Of Creation &amp; The Olympian Gods</w:t>
      </w:r>
    </w:p>
    <w:p w14:paraId="299B7E05"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Monsters &amp; Minor Mythological Figures</w:t>
      </w:r>
    </w:p>
    <w:p w14:paraId="4D3E3DB6"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Create Your Own Myth</w:t>
      </w:r>
    </w:p>
    <w:p w14:paraId="67D25C49"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The Greek Sagas &amp; The Hero’s Journey</w:t>
      </w:r>
    </w:p>
    <w:p w14:paraId="0C2B4F50"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Comparative Mythology</w:t>
      </w:r>
    </w:p>
    <w:p w14:paraId="748E6E06"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The Trojan Saga &amp; </w:t>
      </w:r>
      <w:r w:rsidRPr="00F431F6">
        <w:rPr>
          <w:rFonts w:ascii="Times New Roman" w:eastAsia="Times New Roman" w:hAnsi="Times New Roman" w:cs="Times New Roman"/>
          <w:i/>
          <w:iCs/>
          <w:color w:val="000000"/>
        </w:rPr>
        <w:t>The Iliad</w:t>
      </w:r>
    </w:p>
    <w:p w14:paraId="171FE4B4" w14:textId="77777777" w:rsidR="00F431F6" w:rsidRPr="00F431F6" w:rsidRDefault="00F431F6" w:rsidP="00F431F6">
      <w:pPr>
        <w:numPr>
          <w:ilvl w:val="0"/>
          <w:numId w:val="2"/>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The Greek Theater &amp; Intro to Reason/Philosophy</w:t>
      </w:r>
    </w:p>
    <w:p w14:paraId="3D957F12"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Classroom Materials</w:t>
      </w:r>
      <w:r w:rsidRPr="00F431F6">
        <w:rPr>
          <w:rFonts w:ascii="Times New Roman" w:eastAsia="Times New Roman" w:hAnsi="Times New Roman" w:cs="Times New Roman"/>
          <w:b/>
          <w:bCs/>
          <w:color w:val="000000"/>
        </w:rPr>
        <w:t>:</w:t>
      </w:r>
    </w:p>
    <w:p w14:paraId="2B38996D"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You are responsible for your own pens, pencils, and notebook.  Please bring them to class every day. I will provide composition paper and a </w:t>
      </w:r>
      <w:proofErr w:type="gramStart"/>
      <w:r w:rsidRPr="00F431F6">
        <w:rPr>
          <w:rFonts w:ascii="Times New Roman" w:eastAsia="Times New Roman" w:hAnsi="Times New Roman" w:cs="Times New Roman"/>
          <w:color w:val="000000"/>
        </w:rPr>
        <w:t>textbooks</w:t>
      </w:r>
      <w:proofErr w:type="gramEnd"/>
      <w:r w:rsidRPr="00F431F6">
        <w:rPr>
          <w:rFonts w:ascii="Times New Roman" w:eastAsia="Times New Roman" w:hAnsi="Times New Roman" w:cs="Times New Roman"/>
          <w:color w:val="000000"/>
        </w:rPr>
        <w:t>. As mentioned above, you will need a notebook.  I do not conduct routine notebook checks; however, taking good notes will enable you to stay on task and will ultimately benefit you when you take tests, quizzes or write essays.</w:t>
      </w:r>
    </w:p>
    <w:p w14:paraId="3562B3CE" w14:textId="77777777" w:rsidR="00F431F6" w:rsidRPr="00F431F6" w:rsidRDefault="00F431F6" w:rsidP="00F431F6">
      <w:pPr>
        <w:numPr>
          <w:ilvl w:val="0"/>
          <w:numId w:val="3"/>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materials to take notes and keep track of handouts (folder and notebook, binder, etc.)</w:t>
      </w:r>
    </w:p>
    <w:p w14:paraId="2698AB12" w14:textId="77777777" w:rsidR="00F431F6" w:rsidRPr="00F431F6" w:rsidRDefault="00F431F6" w:rsidP="00F431F6">
      <w:pPr>
        <w:numPr>
          <w:ilvl w:val="0"/>
          <w:numId w:val="3"/>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pencil or pen</w:t>
      </w:r>
    </w:p>
    <w:p w14:paraId="49E7A515" w14:textId="77777777" w:rsidR="00F431F6" w:rsidRPr="00F431F6" w:rsidRDefault="00F431F6" w:rsidP="00F431F6">
      <w:pPr>
        <w:numPr>
          <w:ilvl w:val="0"/>
          <w:numId w:val="3"/>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iPad</w:t>
      </w:r>
    </w:p>
    <w:p w14:paraId="56B504C6" w14:textId="77777777" w:rsidR="00F431F6" w:rsidRPr="00F431F6" w:rsidRDefault="00F431F6" w:rsidP="00F431F6">
      <w:pPr>
        <w:numPr>
          <w:ilvl w:val="0"/>
          <w:numId w:val="3"/>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textbook / supplemental readings</w:t>
      </w:r>
    </w:p>
    <w:p w14:paraId="7984FA37"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lastRenderedPageBreak/>
        <w:t>Attendance and Punctuality</w:t>
      </w:r>
      <w:r w:rsidRPr="00F431F6">
        <w:rPr>
          <w:rFonts w:ascii="Times New Roman" w:eastAsia="Times New Roman" w:hAnsi="Times New Roman" w:cs="Times New Roman"/>
          <w:b/>
          <w:bCs/>
          <w:color w:val="000000"/>
        </w:rPr>
        <w:t xml:space="preserve">:   </w:t>
      </w:r>
    </w:p>
    <w:p w14:paraId="7D800B75"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I firmly believe in having a good attendance record.  Experience has proven that grades go down for students who miss too much school.  Therefore, come to school!  If you are tardy to class three times, you will be issued a teacher detention.  If you do not serve the detention with me, then you will be referred to the office for an administrative detention.</w:t>
      </w:r>
    </w:p>
    <w:p w14:paraId="344494E5"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Classroom Expectations</w:t>
      </w:r>
      <w:r w:rsidRPr="00F431F6">
        <w:rPr>
          <w:rFonts w:ascii="Times New Roman" w:eastAsia="Times New Roman" w:hAnsi="Times New Roman" w:cs="Times New Roman"/>
          <w:b/>
          <w:bCs/>
          <w:color w:val="000000"/>
        </w:rPr>
        <w:t>:</w:t>
      </w:r>
    </w:p>
    <w:p w14:paraId="4610E5BD"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Demonstrating respect is something that you hear about in every class, but because we discuss literature and offer various interpretations about the readings, the expectations are a little higher.  Therefore, I want everyone to be considerate and listen to what others have to say.  Do not interrupt other students while they are answering/asking a question or stating an opinion.</w:t>
      </w:r>
    </w:p>
    <w:p w14:paraId="114A679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In addition, please respect the following </w:t>
      </w:r>
      <w:r w:rsidRPr="00F431F6">
        <w:rPr>
          <w:rFonts w:ascii="Times New Roman" w:eastAsia="Times New Roman" w:hAnsi="Times New Roman" w:cs="Times New Roman"/>
          <w:b/>
          <w:bCs/>
          <w:color w:val="000000"/>
        </w:rPr>
        <w:t>BRAVE</w:t>
      </w:r>
      <w:r w:rsidRPr="00F431F6">
        <w:rPr>
          <w:rFonts w:ascii="Times New Roman" w:eastAsia="Times New Roman" w:hAnsi="Times New Roman" w:cs="Times New Roman"/>
          <w:color w:val="000000"/>
        </w:rPr>
        <w:t xml:space="preserve"> standards of behavior:</w:t>
      </w:r>
    </w:p>
    <w:p w14:paraId="6E75D7B6"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            </w:t>
      </w:r>
      <w:r w:rsidRPr="00F431F6">
        <w:rPr>
          <w:rFonts w:ascii="Times New Roman" w:eastAsia="Times New Roman" w:hAnsi="Times New Roman" w:cs="Times New Roman"/>
          <w:b/>
          <w:bCs/>
          <w:color w:val="000000"/>
        </w:rPr>
        <w:t>B</w:t>
      </w:r>
      <w:r w:rsidRPr="00F431F6">
        <w:rPr>
          <w:rFonts w:ascii="Times New Roman" w:eastAsia="Times New Roman" w:hAnsi="Times New Roman" w:cs="Times New Roman"/>
          <w:color w:val="000000"/>
        </w:rPr>
        <w:t>e safe:  Listen to staff and maintain personal space.</w:t>
      </w:r>
    </w:p>
    <w:p w14:paraId="39E14D9D"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            </w:t>
      </w:r>
      <w:r w:rsidRPr="00F431F6">
        <w:rPr>
          <w:rFonts w:ascii="Times New Roman" w:eastAsia="Times New Roman" w:hAnsi="Times New Roman" w:cs="Times New Roman"/>
          <w:b/>
          <w:bCs/>
          <w:color w:val="000000"/>
        </w:rPr>
        <w:t>R</w:t>
      </w:r>
      <w:r w:rsidRPr="00F431F6">
        <w:rPr>
          <w:rFonts w:ascii="Times New Roman" w:eastAsia="Times New Roman" w:hAnsi="Times New Roman" w:cs="Times New Roman"/>
          <w:color w:val="000000"/>
        </w:rPr>
        <w:t>espect others:  Be on time, be polite, and use appropriate language and tone.</w:t>
      </w:r>
    </w:p>
    <w:p w14:paraId="136B5A7A"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            Be </w:t>
      </w:r>
      <w:r w:rsidRPr="00F431F6">
        <w:rPr>
          <w:rFonts w:ascii="Times New Roman" w:eastAsia="Times New Roman" w:hAnsi="Times New Roman" w:cs="Times New Roman"/>
          <w:b/>
          <w:bCs/>
          <w:color w:val="000000"/>
        </w:rPr>
        <w:t>A</w:t>
      </w:r>
      <w:r w:rsidRPr="00F431F6">
        <w:rPr>
          <w:rFonts w:ascii="Times New Roman" w:eastAsia="Times New Roman" w:hAnsi="Times New Roman" w:cs="Times New Roman"/>
          <w:color w:val="000000"/>
        </w:rPr>
        <w:t xml:space="preserve">ccountable:  Be prepared, be honest, do your own work, </w:t>
      </w:r>
    </w:p>
    <w:p w14:paraId="187AB704"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use electronic devices only when permitted.</w:t>
      </w:r>
    </w:p>
    <w:p w14:paraId="36CBCCE0"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            Be </w:t>
      </w:r>
      <w:r w:rsidRPr="00F431F6">
        <w:rPr>
          <w:rFonts w:ascii="Times New Roman" w:eastAsia="Times New Roman" w:hAnsi="Times New Roman" w:cs="Times New Roman"/>
          <w:b/>
          <w:bCs/>
          <w:color w:val="000000"/>
        </w:rPr>
        <w:t>V</w:t>
      </w:r>
      <w:r w:rsidRPr="00F431F6">
        <w:rPr>
          <w:rFonts w:ascii="Times New Roman" w:eastAsia="Times New Roman" w:hAnsi="Times New Roman" w:cs="Times New Roman"/>
          <w:color w:val="000000"/>
        </w:rPr>
        <w:t>ictorious:  Do your best work and celebrate academic success.</w:t>
      </w:r>
    </w:p>
    <w:p w14:paraId="437F7E99"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            Be </w:t>
      </w:r>
      <w:r w:rsidRPr="00F431F6">
        <w:rPr>
          <w:rFonts w:ascii="Times New Roman" w:eastAsia="Times New Roman" w:hAnsi="Times New Roman" w:cs="Times New Roman"/>
          <w:b/>
          <w:bCs/>
          <w:color w:val="000000"/>
        </w:rPr>
        <w:t>E</w:t>
      </w:r>
      <w:r w:rsidRPr="00F431F6">
        <w:rPr>
          <w:rFonts w:ascii="Times New Roman" w:eastAsia="Times New Roman" w:hAnsi="Times New Roman" w:cs="Times New Roman"/>
          <w:color w:val="000000"/>
        </w:rPr>
        <w:t>nthusiastic:  Have a positive attitude and take ownership of learning.</w:t>
      </w:r>
    </w:p>
    <w:p w14:paraId="0D288987"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Grading / Assessments</w:t>
      </w:r>
      <w:r w:rsidRPr="00F431F6">
        <w:rPr>
          <w:rFonts w:ascii="Times New Roman" w:eastAsia="Times New Roman" w:hAnsi="Times New Roman" w:cs="Times New Roman"/>
          <w:b/>
          <w:bCs/>
          <w:color w:val="000000"/>
        </w:rPr>
        <w:t>:</w:t>
      </w:r>
    </w:p>
    <w:p w14:paraId="6730C0A1"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All grading will be done according to the district’s grading scale.  Each assignment will have an assigned point value.  Keep track of your own points and check your grades frequently online.    According to district policy, you must receive a cumulative percentage of 60 </w:t>
      </w:r>
      <w:proofErr w:type="gramStart"/>
      <w:r w:rsidRPr="00F431F6">
        <w:rPr>
          <w:rFonts w:ascii="Times New Roman" w:eastAsia="Times New Roman" w:hAnsi="Times New Roman" w:cs="Times New Roman"/>
          <w:color w:val="000000"/>
        </w:rPr>
        <w:t>in order to</w:t>
      </w:r>
      <w:proofErr w:type="gramEnd"/>
      <w:r w:rsidRPr="00F431F6">
        <w:rPr>
          <w:rFonts w:ascii="Times New Roman" w:eastAsia="Times New Roman" w:hAnsi="Times New Roman" w:cs="Times New Roman"/>
          <w:color w:val="000000"/>
        </w:rPr>
        <w:t xml:space="preserve"> pass this course.  Attending school regularly, keeping up with all notes, readings, and assignments, and asking for help when needed will ensure your success. </w:t>
      </w:r>
    </w:p>
    <w:p w14:paraId="545AD05B"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There will be various assessments throughout this semester that I will use to monitor your progress.  They include:</w:t>
      </w:r>
    </w:p>
    <w:p w14:paraId="3AF8142B"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Participation</w:t>
      </w:r>
    </w:p>
    <w:p w14:paraId="5A2A78AE"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Homework</w:t>
      </w:r>
    </w:p>
    <w:p w14:paraId="2A649ADB"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Quizzes</w:t>
      </w:r>
    </w:p>
    <w:p w14:paraId="70958FC2"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In-Class Essays</w:t>
      </w:r>
    </w:p>
    <w:p w14:paraId="34B8FB44"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Projects</w:t>
      </w:r>
    </w:p>
    <w:p w14:paraId="378C27DC"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Tests (m</w:t>
      </w:r>
      <w:r w:rsidRPr="00F431F6">
        <w:rPr>
          <w:rFonts w:ascii="Times New Roman" w:eastAsia="Times New Roman" w:hAnsi="Times New Roman" w:cs="Times New Roman"/>
          <w:color w:val="000000"/>
          <w:u w:val="single"/>
        </w:rPr>
        <w:t>ajor tests will only be administered on Mondays &amp; Thursdays)</w:t>
      </w:r>
    </w:p>
    <w:p w14:paraId="16E1F9B1" w14:textId="77777777" w:rsidR="00F431F6" w:rsidRPr="00F431F6" w:rsidRDefault="00F431F6" w:rsidP="00F431F6">
      <w:pPr>
        <w:numPr>
          <w:ilvl w:val="0"/>
          <w:numId w:val="4"/>
        </w:num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Presentations</w:t>
      </w:r>
    </w:p>
    <w:p w14:paraId="7634BBD0"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lastRenderedPageBreak/>
        <w:t>Homework</w:t>
      </w:r>
      <w:r w:rsidRPr="00F431F6">
        <w:rPr>
          <w:rFonts w:ascii="Times New Roman" w:eastAsia="Times New Roman" w:hAnsi="Times New Roman" w:cs="Times New Roman"/>
          <w:b/>
          <w:bCs/>
          <w:color w:val="000000"/>
        </w:rPr>
        <w:t xml:space="preserve">:      </w:t>
      </w:r>
    </w:p>
    <w:p w14:paraId="60160376"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Assignments and other class announcements will be placed on the board.  Be observant.  Homework and assignments are due when the class period starts.  They are </w:t>
      </w:r>
      <w:proofErr w:type="spellStart"/>
      <w:r w:rsidRPr="00F431F6">
        <w:rPr>
          <w:rFonts w:ascii="Times New Roman" w:eastAsia="Times New Roman" w:hAnsi="Times New Roman" w:cs="Times New Roman"/>
          <w:color w:val="000000"/>
        </w:rPr>
        <w:t>recordedin</w:t>
      </w:r>
      <w:proofErr w:type="spellEnd"/>
      <w:r w:rsidRPr="00F431F6">
        <w:rPr>
          <w:rFonts w:ascii="Times New Roman" w:eastAsia="Times New Roman" w:hAnsi="Times New Roman" w:cs="Times New Roman"/>
          <w:color w:val="000000"/>
        </w:rPr>
        <w:t xml:space="preserve"> points as part of your overall grade.  Homework and in-class assignments are for your benefit.  Take advantage of the points and </w:t>
      </w:r>
      <w:r w:rsidRPr="00F431F6">
        <w:rPr>
          <w:rFonts w:ascii="Times New Roman" w:eastAsia="Times New Roman" w:hAnsi="Times New Roman" w:cs="Times New Roman"/>
          <w:b/>
          <w:bCs/>
          <w:color w:val="000000"/>
        </w:rPr>
        <w:t>do your own work</w:t>
      </w:r>
      <w:r w:rsidRPr="00F431F6">
        <w:rPr>
          <w:rFonts w:ascii="Times New Roman" w:eastAsia="Times New Roman" w:hAnsi="Times New Roman" w:cs="Times New Roman"/>
          <w:color w:val="000000"/>
        </w:rPr>
        <w:t xml:space="preserve">! Some of your homework will be checked for points; other assignments will not.  This will keep you on your toes.  Most of the material that is assigned, however, will appear on tests and quizzes.                 </w:t>
      </w:r>
    </w:p>
    <w:p w14:paraId="478FAB18" w14:textId="47D0064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If you are absent when homework or assignments are due, turn it in to me immediately after you return for full credit. You will receive half </w:t>
      </w:r>
      <w:r w:rsidR="00B60E66" w:rsidRPr="00F431F6">
        <w:rPr>
          <w:rFonts w:ascii="Times New Roman" w:eastAsia="Times New Roman" w:hAnsi="Times New Roman" w:cs="Times New Roman"/>
          <w:color w:val="000000"/>
        </w:rPr>
        <w:t>credit if</w:t>
      </w:r>
      <w:r w:rsidRPr="00F431F6">
        <w:rPr>
          <w:rFonts w:ascii="Times New Roman" w:eastAsia="Times New Roman" w:hAnsi="Times New Roman" w:cs="Times New Roman"/>
          <w:color w:val="000000"/>
        </w:rPr>
        <w:t xml:space="preserve"> it is one day late; you will receive zero credit after that.  Planned absences require that you see me in advance. It is your responsibility to find out what is due, what you missed, and to schedule your make-up time with me.                 </w:t>
      </w:r>
    </w:p>
    <w:p w14:paraId="6DA3A0C4"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Do not ask if you owe any work at the end of the nine weeks - if you didn’t complete it within the deadlines, it is already a zero.</w:t>
      </w:r>
    </w:p>
    <w:p w14:paraId="395B725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Academic Integrity - Plagiarism and Cheating</w:t>
      </w:r>
      <w:r w:rsidRPr="00F431F6">
        <w:rPr>
          <w:rFonts w:ascii="Times New Roman" w:eastAsia="Times New Roman" w:hAnsi="Times New Roman" w:cs="Times New Roman"/>
          <w:b/>
          <w:bCs/>
          <w:color w:val="000000"/>
        </w:rPr>
        <w:t>:</w:t>
      </w:r>
    </w:p>
    <w:p w14:paraId="043F6109"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It is </w:t>
      </w:r>
      <w:proofErr w:type="gramStart"/>
      <w:r w:rsidRPr="00F431F6">
        <w:rPr>
          <w:rFonts w:ascii="Times New Roman" w:eastAsia="Times New Roman" w:hAnsi="Times New Roman" w:cs="Times New Roman"/>
          <w:color w:val="000000"/>
        </w:rPr>
        <w:t>absolutely unacceptable</w:t>
      </w:r>
      <w:proofErr w:type="gramEnd"/>
      <w:r w:rsidRPr="00F431F6">
        <w:rPr>
          <w:rFonts w:ascii="Times New Roman" w:eastAsia="Times New Roman" w:hAnsi="Times New Roman" w:cs="Times New Roman"/>
          <w:color w:val="000000"/>
        </w:rPr>
        <w:t xml:space="preserve"> to copy material from another student or from another source (i.e.: internet sites).  You are not permitted to “work together” on homework assignments unless I have given you specific permission to do so.  If </w:t>
      </w:r>
      <w:proofErr w:type="spellStart"/>
      <w:proofErr w:type="gramStart"/>
      <w:r w:rsidRPr="00F431F6">
        <w:rPr>
          <w:rFonts w:ascii="Times New Roman" w:eastAsia="Times New Roman" w:hAnsi="Times New Roman" w:cs="Times New Roman"/>
          <w:color w:val="000000"/>
        </w:rPr>
        <w:t>your</w:t>
      </w:r>
      <w:proofErr w:type="spellEnd"/>
      <w:proofErr w:type="gramEnd"/>
      <w:r w:rsidRPr="00F431F6">
        <w:rPr>
          <w:rFonts w:ascii="Times New Roman" w:eastAsia="Times New Roman" w:hAnsi="Times New Roman" w:cs="Times New Roman"/>
          <w:color w:val="000000"/>
        </w:rPr>
        <w:t xml:space="preserve"> are found plagiarizing work or cheating in any way, you and any other student (s) involved will receive a zero on the assignment, project, or test. Texting or using other electronic devices during tests or quizzes will also result in a zero.  You will NOT have the opportunity to make up the work or do the assignment again.  This includes all assignments and compositions - no exceptions.</w:t>
      </w:r>
    </w:p>
    <w:p w14:paraId="0E7A446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In addition, please keep the following in mind:</w:t>
      </w:r>
    </w:p>
    <w:p w14:paraId="039FDF3F"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Accurately cite all sources                              </w:t>
      </w: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Proofread your work to assure accuracy</w:t>
      </w:r>
    </w:p>
    <w:p w14:paraId="2744189A"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Accurately represent your sources                  </w:t>
      </w: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Include a list of works cited for all compositions </w:t>
      </w:r>
    </w:p>
    <w:p w14:paraId="7A70A5E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Read all assigned readings to assure accuracy  </w:t>
      </w: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Do not download a composition from the internet </w:t>
      </w:r>
    </w:p>
    <w:p w14:paraId="4E9AA16F"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Do not copy another person’s work                </w:t>
      </w: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Do not make up quotes that are not in the text you have</w:t>
      </w:r>
    </w:p>
    <w:p w14:paraId="1D2FF079"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read </w:t>
      </w:r>
    </w:p>
    <w:p w14:paraId="532920EE" w14:textId="128DBE5F" w:rsidR="00F431F6" w:rsidRDefault="00F431F6" w:rsidP="00F431F6">
      <w:pPr>
        <w:spacing w:before="100" w:beforeAutospacing="1" w:after="100" w:afterAutospacing="1"/>
        <w:rPr>
          <w:rFonts w:ascii="Times New Roman" w:eastAsia="Times New Roman" w:hAnsi="Times New Roman" w:cs="Times New Roman"/>
          <w:color w:val="000000"/>
        </w:rPr>
      </w:pP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Do not give your work to others                      </w:t>
      </w:r>
      <w:r w:rsidRPr="00F431F6">
        <w:rPr>
          <w:rFonts w:ascii="Times New Roman" w:eastAsia="Times New Roman" w:hAnsi="Times New Roman" w:cs="Times New Roman"/>
          <w:color w:val="000000"/>
        </w:rPr>
        <w:sym w:font="Symbol" w:char="F09F"/>
      </w:r>
      <w:r w:rsidRPr="00F431F6">
        <w:rPr>
          <w:rFonts w:ascii="Times New Roman" w:eastAsia="Times New Roman" w:hAnsi="Times New Roman" w:cs="Times New Roman"/>
          <w:color w:val="000000"/>
        </w:rPr>
        <w:t xml:space="preserve"> Do not write a paper for one course and turn the same paper                                                                 in for another course</w:t>
      </w:r>
    </w:p>
    <w:p w14:paraId="62CCEE31" w14:textId="77777777" w:rsidR="00B60E66" w:rsidRPr="00F431F6" w:rsidRDefault="00B60E66" w:rsidP="00F431F6">
      <w:pPr>
        <w:spacing w:before="100" w:beforeAutospacing="1" w:after="100" w:afterAutospacing="1"/>
        <w:rPr>
          <w:rFonts w:ascii="Times New Roman" w:eastAsia="Times New Roman" w:hAnsi="Times New Roman" w:cs="Times New Roman"/>
        </w:rPr>
      </w:pPr>
    </w:p>
    <w:p w14:paraId="6BE13588"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lastRenderedPageBreak/>
        <w:t>Student Communication with Teacher via Email</w:t>
      </w:r>
      <w:r w:rsidRPr="00F431F6">
        <w:rPr>
          <w:rFonts w:ascii="Times New Roman" w:eastAsia="Times New Roman" w:hAnsi="Times New Roman" w:cs="Times New Roman"/>
          <w:b/>
          <w:bCs/>
          <w:color w:val="000000"/>
        </w:rPr>
        <w:t>:</w:t>
      </w:r>
    </w:p>
    <w:p w14:paraId="39CF91E6"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You may email any assignments to me should you be absent or if your printer does not function.  Please make sure assignments are done in or are converted to Microsoft Word documents prior to sending them.  Also, you may email me with questions regarding any assignments.  I will do my best to respond in a timely fashion.  My email address is listed below.</w:t>
      </w:r>
    </w:p>
    <w:p w14:paraId="6B1D092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Cell Phone / Electronics Policy</w:t>
      </w:r>
      <w:r w:rsidRPr="00F431F6">
        <w:rPr>
          <w:rFonts w:ascii="Times New Roman" w:eastAsia="Times New Roman" w:hAnsi="Times New Roman" w:cs="Times New Roman"/>
          <w:b/>
          <w:bCs/>
          <w:color w:val="000000"/>
        </w:rPr>
        <w:t>:</w:t>
      </w:r>
    </w:p>
    <w:p w14:paraId="53F627BD"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PEDs “are permitted to be used . . . AT TEACHER DISCRETION FOR INSTRUCTIONAL PURPOSES IN THE CLASSROOMS.”  </w:t>
      </w:r>
    </w:p>
    <w:p w14:paraId="255F6B95"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 xml:space="preserve">This is the district policy regarding cell phones and electronic devices.  </w:t>
      </w:r>
      <w:proofErr w:type="gramStart"/>
      <w:r w:rsidRPr="00F431F6">
        <w:rPr>
          <w:rFonts w:ascii="Times New Roman" w:eastAsia="Times New Roman" w:hAnsi="Times New Roman" w:cs="Times New Roman"/>
          <w:color w:val="000000"/>
        </w:rPr>
        <w:t>In order to</w:t>
      </w:r>
      <w:proofErr w:type="gramEnd"/>
      <w:r w:rsidRPr="00F431F6">
        <w:rPr>
          <w:rFonts w:ascii="Times New Roman" w:eastAsia="Times New Roman" w:hAnsi="Times New Roman" w:cs="Times New Roman"/>
          <w:color w:val="000000"/>
        </w:rPr>
        <w:t xml:space="preserve"> assure that this is followed, please take out your phone at the start of class and TURN IT OFF.  If you are using a cell phone during class without permission, I will confiscate it and provide you with a detention.  Please observe this policy.  It is inappropriate to use a cell phone (including the use of earbuds to listen to music) when you are expected to be doing academic work.  Courtesy is required in this classroom.  If you are distracted by a device, you are not academically present in the class.  Most of all, you are missing valuable information, interaction, and instruction that cannot be repeated.  You may use your iPads when it is appropriate to do so.  The “go tech” sign will be placed on the </w:t>
      </w:r>
      <w:proofErr w:type="gramStart"/>
      <w:r w:rsidRPr="00F431F6">
        <w:rPr>
          <w:rFonts w:ascii="Times New Roman" w:eastAsia="Times New Roman" w:hAnsi="Times New Roman" w:cs="Times New Roman"/>
          <w:color w:val="000000"/>
        </w:rPr>
        <w:t>board</w:t>
      </w:r>
      <w:proofErr w:type="gramEnd"/>
      <w:r w:rsidRPr="00F431F6">
        <w:rPr>
          <w:rFonts w:ascii="Times New Roman" w:eastAsia="Times New Roman" w:hAnsi="Times New Roman" w:cs="Times New Roman"/>
          <w:color w:val="000000"/>
        </w:rPr>
        <w:t xml:space="preserve"> and I will give you a verbal “ok” to use them.  If I have asked for them to be removed and put away, please do so. </w:t>
      </w:r>
    </w:p>
    <w:p w14:paraId="58AEF883"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b/>
          <w:bCs/>
          <w:color w:val="000000"/>
          <w:u w:val="single"/>
        </w:rPr>
        <w:t>Parent Communication with Teacher</w:t>
      </w:r>
      <w:r w:rsidRPr="00F431F6">
        <w:rPr>
          <w:rFonts w:ascii="Times New Roman" w:eastAsia="Times New Roman" w:hAnsi="Times New Roman" w:cs="Times New Roman"/>
          <w:color w:val="000000"/>
        </w:rPr>
        <w:t>:</w:t>
      </w:r>
    </w:p>
    <w:p w14:paraId="4B809B12"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There are two methods of communicating with me regarding student progress:  voice mail and email. When trying to communicate with me, please include your name, your student’s name, a message detailing your concerns, and the preferred method by which I respond (email, phone number at work or home, etc.). </w:t>
      </w:r>
    </w:p>
    <w:p w14:paraId="1FC9E772"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I check my email and my voice mail every day.  I will try to contact you as soon as possible. </w:t>
      </w:r>
    </w:p>
    <w:p w14:paraId="1FC0B517"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u w:val="single"/>
        </w:rPr>
        <w:t>Voice Mail</w:t>
      </w:r>
      <w:r w:rsidRPr="00F431F6">
        <w:rPr>
          <w:rFonts w:ascii="Times New Roman" w:eastAsia="Times New Roman" w:hAnsi="Times New Roman" w:cs="Times New Roman"/>
          <w:color w:val="000000"/>
        </w:rPr>
        <w:t>: Dial (412) 896-2300</w:t>
      </w:r>
    </w:p>
    <w:p w14:paraId="3EF0016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Press 1 for touch-tone service</w:t>
      </w:r>
    </w:p>
    <w:p w14:paraId="1873BD25"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Press 1 again to leave a message</w:t>
      </w:r>
    </w:p>
    <w:p w14:paraId="2B2BE24D"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Enter my mailbox number - 7814</w:t>
      </w:r>
    </w:p>
    <w:p w14:paraId="4D955DBE"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The system will play my name and greeting</w:t>
      </w:r>
    </w:p>
    <w:p w14:paraId="763A1D95"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rPr>
        <w:t>Record your message</w:t>
      </w:r>
    </w:p>
    <w:p w14:paraId="133D19F5" w14:textId="77777777" w:rsidR="00F431F6" w:rsidRPr="00F431F6" w:rsidRDefault="00F431F6" w:rsidP="00F431F6">
      <w:pPr>
        <w:spacing w:before="100" w:beforeAutospacing="1" w:after="100" w:afterAutospacing="1"/>
        <w:rPr>
          <w:rFonts w:ascii="Times New Roman" w:eastAsia="Times New Roman" w:hAnsi="Times New Roman" w:cs="Times New Roman"/>
        </w:rPr>
      </w:pPr>
      <w:r w:rsidRPr="00F431F6">
        <w:rPr>
          <w:rFonts w:ascii="Times New Roman" w:eastAsia="Times New Roman" w:hAnsi="Times New Roman" w:cs="Times New Roman"/>
          <w:color w:val="000000"/>
          <w:u w:val="single"/>
        </w:rPr>
        <w:t>Email Address</w:t>
      </w:r>
      <w:r w:rsidRPr="00F431F6">
        <w:rPr>
          <w:rFonts w:ascii="Times New Roman" w:eastAsia="Times New Roman" w:hAnsi="Times New Roman" w:cs="Times New Roman"/>
          <w:color w:val="000000"/>
        </w:rPr>
        <w:t>:  jcoll@efsd.net</w:t>
      </w:r>
    </w:p>
    <w:p w14:paraId="71345DB0" w14:textId="41BBDE67" w:rsidR="00E60E9F" w:rsidRPr="00F431F6" w:rsidRDefault="00E60E9F" w:rsidP="00F431F6">
      <w:pPr>
        <w:rPr>
          <w:rFonts w:ascii="Times New Roman" w:eastAsia="Times New Roman" w:hAnsi="Times New Roman" w:cs="Times New Roman"/>
        </w:rPr>
      </w:pPr>
    </w:p>
    <w:sectPr w:rsidR="00E60E9F" w:rsidRPr="00F43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2D"/>
    <w:multiLevelType w:val="multilevel"/>
    <w:tmpl w:val="F656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800F28"/>
    <w:multiLevelType w:val="multilevel"/>
    <w:tmpl w:val="463C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831EF"/>
    <w:multiLevelType w:val="multilevel"/>
    <w:tmpl w:val="998A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6515B2"/>
    <w:multiLevelType w:val="multilevel"/>
    <w:tmpl w:val="0E1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293716">
    <w:abstractNumId w:val="2"/>
  </w:num>
  <w:num w:numId="2" w16cid:durableId="256907634">
    <w:abstractNumId w:val="0"/>
  </w:num>
  <w:num w:numId="3" w16cid:durableId="1436249690">
    <w:abstractNumId w:val="3"/>
  </w:num>
  <w:num w:numId="4" w16cid:durableId="97453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F6"/>
    <w:rsid w:val="0094483C"/>
    <w:rsid w:val="00AE5BCE"/>
    <w:rsid w:val="00B60E66"/>
    <w:rsid w:val="00E60E9F"/>
    <w:rsid w:val="00F43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F0159E"/>
  <w15:chartTrackingRefBased/>
  <w15:docId w15:val="{DA94653E-6E65-534C-AC98-E3CD57E0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1F6"/>
    <w:rPr>
      <w:b/>
      <w:bCs/>
    </w:rPr>
  </w:style>
  <w:style w:type="paragraph" w:styleId="NormalWeb">
    <w:name w:val="Normal (Web)"/>
    <w:basedOn w:val="Normal"/>
    <w:uiPriority w:val="99"/>
    <w:semiHidden/>
    <w:unhideWhenUsed/>
    <w:rsid w:val="00F431F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43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76092">
      <w:bodyDiv w:val="1"/>
      <w:marLeft w:val="0"/>
      <w:marRight w:val="0"/>
      <w:marTop w:val="0"/>
      <w:marBottom w:val="0"/>
      <w:divBdr>
        <w:top w:val="none" w:sz="0" w:space="0" w:color="auto"/>
        <w:left w:val="none" w:sz="0" w:space="0" w:color="auto"/>
        <w:bottom w:val="none" w:sz="0" w:space="0" w:color="auto"/>
        <w:right w:val="none" w:sz="0" w:space="0" w:color="auto"/>
      </w:divBdr>
    </w:div>
    <w:div w:id="14194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Coll</dc:creator>
  <cp:keywords/>
  <dc:description/>
  <cp:lastModifiedBy>Jim Coll</cp:lastModifiedBy>
  <cp:revision>1</cp:revision>
  <dcterms:created xsi:type="dcterms:W3CDTF">2022-09-02T16:44:00Z</dcterms:created>
  <dcterms:modified xsi:type="dcterms:W3CDTF">2022-09-02T17:08:00Z</dcterms:modified>
</cp:coreProperties>
</file>